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jc w:val="center"/>
        <w:rPr>
          <w:rFonts w:hint="eastAsia" w:ascii="仿宋" w:hAnsi="仿宋" w:eastAsia="仿宋" w:cs="Times New Roman"/>
          <w:sz w:val="48"/>
          <w:szCs w:val="48"/>
        </w:rPr>
      </w:pPr>
      <w:r>
        <w:rPr>
          <w:rFonts w:hint="eastAsia" w:ascii="仿宋" w:hAnsi="仿宋" w:eastAsia="仿宋" w:cs="Times New Roman"/>
          <w:sz w:val="48"/>
          <w:szCs w:val="48"/>
        </w:rPr>
        <w:t>江苏省发展改革委</w:t>
      </w:r>
    </w:p>
    <w:p>
      <w:pPr>
        <w:spacing w:line="590" w:lineRule="exact"/>
        <w:jc w:val="center"/>
        <w:rPr>
          <w:rFonts w:ascii="仿宋" w:hAnsi="仿宋" w:eastAsia="仿宋" w:cs="Times New Roman"/>
          <w:sz w:val="48"/>
          <w:szCs w:val="48"/>
        </w:rPr>
      </w:pPr>
      <w:r>
        <w:rPr>
          <w:rFonts w:hint="eastAsia" w:ascii="仿宋" w:hAnsi="仿宋" w:eastAsia="仿宋" w:cs="Times New Roman"/>
          <w:sz w:val="48"/>
          <w:szCs w:val="48"/>
        </w:rPr>
        <w:t>评审</w:t>
      </w:r>
      <w:r>
        <w:rPr>
          <w:rFonts w:hint="eastAsia" w:ascii="仿宋" w:hAnsi="仿宋" w:eastAsia="仿宋" w:cs="Times New Roman"/>
          <w:sz w:val="48"/>
          <w:szCs w:val="48"/>
          <w:lang w:eastAsia="zh-CN"/>
        </w:rPr>
        <w:t>咨询</w:t>
      </w:r>
      <w:bookmarkStart w:id="0" w:name="_GoBack"/>
      <w:bookmarkEnd w:id="0"/>
      <w:r>
        <w:rPr>
          <w:rFonts w:hint="eastAsia" w:ascii="仿宋" w:hAnsi="仿宋" w:eastAsia="仿宋" w:cs="Times New Roman"/>
          <w:sz w:val="48"/>
          <w:szCs w:val="48"/>
        </w:rPr>
        <w:t>专家登记表</w:t>
      </w: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left="1040"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专家姓名：</w:t>
      </w:r>
    </w:p>
    <w:p>
      <w:pPr>
        <w:spacing w:line="590" w:lineRule="exact"/>
        <w:ind w:left="1040"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工作单位：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江苏省发展改革委制</w:t>
      </w: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tbl>
      <w:tblPr>
        <w:tblStyle w:val="4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134"/>
        <w:gridCol w:w="1134"/>
        <w:gridCol w:w="1134"/>
        <w:gridCol w:w="141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最终学位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职称</w:t>
            </w: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批准时间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职称</w:t>
            </w: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批准单位</w:t>
            </w:r>
          </w:p>
        </w:tc>
        <w:tc>
          <w:tcPr>
            <w:tcW w:w="5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住宅电话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受教育情况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专业特长及拟申报专家评审类别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申报评审类别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所从事专业有何成果及获奖情况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是否加入其他学会、协会、研究会等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单位推荐意见</w:t>
            </w: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（盖章）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28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江苏省发展改革委员会审核意见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（盖章）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28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90" w:lineRule="exact"/>
        <w:jc w:val="center"/>
        <w:rPr>
          <w:rFonts w:ascii="Times New Roman" w:hAnsi="Times New Roman" w:eastAsia="方正黑体_GBK" w:cs="Times New Roman"/>
          <w:sz w:val="24"/>
          <w:szCs w:val="24"/>
        </w:rPr>
      </w:pPr>
    </w:p>
    <w:sectPr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mE1YTkxNDlmMTU3NDVlY2FhNjYyZjJlZDU4ZmIifQ=="/>
  </w:docVars>
  <w:rsids>
    <w:rsidRoot w:val="00457818"/>
    <w:rsid w:val="000142BF"/>
    <w:rsid w:val="00023A4E"/>
    <w:rsid w:val="00033282"/>
    <w:rsid w:val="000340EC"/>
    <w:rsid w:val="00040D5D"/>
    <w:rsid w:val="000E1214"/>
    <w:rsid w:val="000F5178"/>
    <w:rsid w:val="00117472"/>
    <w:rsid w:val="0012079A"/>
    <w:rsid w:val="0012240A"/>
    <w:rsid w:val="00136652"/>
    <w:rsid w:val="001C5443"/>
    <w:rsid w:val="001D2835"/>
    <w:rsid w:val="001F3A4E"/>
    <w:rsid w:val="0021756E"/>
    <w:rsid w:val="00295BC9"/>
    <w:rsid w:val="003121F0"/>
    <w:rsid w:val="00385BC5"/>
    <w:rsid w:val="00392DDE"/>
    <w:rsid w:val="003D2DF8"/>
    <w:rsid w:val="003D79FA"/>
    <w:rsid w:val="003E5A29"/>
    <w:rsid w:val="00440AB1"/>
    <w:rsid w:val="00457818"/>
    <w:rsid w:val="004B6F33"/>
    <w:rsid w:val="00505ACF"/>
    <w:rsid w:val="005815A5"/>
    <w:rsid w:val="00593A8D"/>
    <w:rsid w:val="005C57A5"/>
    <w:rsid w:val="006006FE"/>
    <w:rsid w:val="0064123E"/>
    <w:rsid w:val="00677EDA"/>
    <w:rsid w:val="00693EF5"/>
    <w:rsid w:val="006E0978"/>
    <w:rsid w:val="0074468D"/>
    <w:rsid w:val="007E2A32"/>
    <w:rsid w:val="007E6219"/>
    <w:rsid w:val="00823975"/>
    <w:rsid w:val="00893BC5"/>
    <w:rsid w:val="00915D91"/>
    <w:rsid w:val="0092028E"/>
    <w:rsid w:val="0095054D"/>
    <w:rsid w:val="00955501"/>
    <w:rsid w:val="00960C33"/>
    <w:rsid w:val="00981A03"/>
    <w:rsid w:val="009E4C6E"/>
    <w:rsid w:val="00A24962"/>
    <w:rsid w:val="00A9717C"/>
    <w:rsid w:val="00AB7BD9"/>
    <w:rsid w:val="00AC69EC"/>
    <w:rsid w:val="00AE0CBE"/>
    <w:rsid w:val="00AE5B86"/>
    <w:rsid w:val="00B07348"/>
    <w:rsid w:val="00B70F4C"/>
    <w:rsid w:val="00B7562A"/>
    <w:rsid w:val="00BB6162"/>
    <w:rsid w:val="00BF781B"/>
    <w:rsid w:val="00C26780"/>
    <w:rsid w:val="00C845FC"/>
    <w:rsid w:val="00CB5262"/>
    <w:rsid w:val="00CC2CCA"/>
    <w:rsid w:val="00CE7C8F"/>
    <w:rsid w:val="00D055A3"/>
    <w:rsid w:val="00D2018F"/>
    <w:rsid w:val="00D44340"/>
    <w:rsid w:val="00D55BF9"/>
    <w:rsid w:val="00D83406"/>
    <w:rsid w:val="00DA3A13"/>
    <w:rsid w:val="00DA620F"/>
    <w:rsid w:val="00DE2C0A"/>
    <w:rsid w:val="00DE575D"/>
    <w:rsid w:val="00EB57D1"/>
    <w:rsid w:val="00F12861"/>
    <w:rsid w:val="00F5137B"/>
    <w:rsid w:val="00F62981"/>
    <w:rsid w:val="00F920ED"/>
    <w:rsid w:val="00F931B5"/>
    <w:rsid w:val="00FA479D"/>
    <w:rsid w:val="00FE199C"/>
    <w:rsid w:val="00FE2D66"/>
    <w:rsid w:val="027F3251"/>
    <w:rsid w:val="215A6615"/>
    <w:rsid w:val="286773B1"/>
    <w:rsid w:val="702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</Words>
  <Characters>302</Characters>
  <Lines>2</Lines>
  <Paragraphs>1</Paragraphs>
  <TotalTime>241</TotalTime>
  <ScaleCrop>false</ScaleCrop>
  <LinksUpToDate>false</LinksUpToDate>
  <CharactersWithSpaces>353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2022-01-20T08:58:00Z</dcterms:created>
  <dc:creator>Deng Song</dc:creator>
  <cp:lastModifiedBy>Administrator</cp:lastModifiedBy>
  <dcterms:modified xsi:type="dcterms:W3CDTF">2024-04-15T04:31:10Z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63EE9AB2DFEF4B00AC9BD98CB4EAF2EC_12</vt:lpwstr>
  </property>
</Properties>
</file>